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E0A" w:rsidRDefault="00CE3E0A" w:rsidP="00CE3E0A">
      <w:r>
        <w:t>HTML Script:</w:t>
      </w:r>
    </w:p>
    <w:p w:rsidR="00CE3E0A" w:rsidRDefault="00CE3E0A" w:rsidP="00CE3E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</w:rPr>
        <w:t>&lt;!</w:t>
      </w:r>
      <w:r>
        <w:rPr>
          <w:rFonts w:ascii="Consolas" w:hAnsi="Consolas" w:cs="Consolas"/>
          <w:color w:val="800000"/>
          <w:sz w:val="19"/>
          <w:szCs w:val="19"/>
        </w:rPr>
        <w:t>DOCTYPE</w:t>
      </w:r>
      <w:proofErr w:type="gram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html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PUBLIC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"-//W3C//DTD XHTML 1.0 Transitional//EN"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"http://www.w3.org/TR/xhtml1/DTD/xhtml1-transitional.dtd"&gt;</w:t>
      </w:r>
    </w:p>
    <w:p w:rsidR="00CE3E0A" w:rsidRDefault="00CE3E0A" w:rsidP="00CE3E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html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xmlns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="http://www.w3.org/1999/xhtml"&gt;</w:t>
      </w:r>
    </w:p>
    <w:p w:rsidR="00CE3E0A" w:rsidRDefault="00CE3E0A" w:rsidP="00CE3E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gramStart"/>
      <w:r>
        <w:rPr>
          <w:rFonts w:ascii="Consolas" w:hAnsi="Consolas" w:cs="Consolas"/>
          <w:color w:val="800000"/>
          <w:sz w:val="19"/>
          <w:szCs w:val="19"/>
        </w:rPr>
        <w:t>head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CE3E0A" w:rsidRDefault="00CE3E0A" w:rsidP="00CE3E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gramStart"/>
      <w:r>
        <w:rPr>
          <w:rFonts w:ascii="Consolas" w:hAnsi="Consolas" w:cs="Consolas"/>
          <w:color w:val="800000"/>
          <w:sz w:val="19"/>
          <w:szCs w:val="19"/>
        </w:rPr>
        <w:t>title</w:t>
      </w:r>
      <w:r>
        <w:rPr>
          <w:rFonts w:ascii="Consolas" w:hAnsi="Consolas" w:cs="Consolas"/>
          <w:color w:val="0000FF"/>
          <w:sz w:val="19"/>
          <w:szCs w:val="19"/>
        </w:rPr>
        <w:t>&gt;</w:t>
      </w:r>
      <w:proofErr w:type="gramEnd"/>
      <w:r>
        <w:rPr>
          <w:rFonts w:ascii="Consolas" w:hAnsi="Consolas" w:cs="Consolas"/>
          <w:sz w:val="19"/>
          <w:szCs w:val="19"/>
        </w:rPr>
        <w:t>Kendo Splitter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title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CE3E0A" w:rsidRDefault="00CE3E0A" w:rsidP="00CE3E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CE3E0A" w:rsidRDefault="00CE3E0A" w:rsidP="00CE3E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link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href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..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/styles/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kendo.common.min.css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rel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stylesheet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="text/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css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:rsidR="00CE3E0A" w:rsidRDefault="00CE3E0A" w:rsidP="00CE3E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link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href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..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/styles/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kendo.silver.min.css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rel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stylesheet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="text/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css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:rsidR="00CE3E0A" w:rsidRDefault="00CE3E0A" w:rsidP="00CE3E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CE3E0A" w:rsidRDefault="00CE3E0A" w:rsidP="00CE3E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script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src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..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/Scripts/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jquery.min.js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="text/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javascript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"&gt;&lt;/</w:t>
      </w:r>
      <w:r>
        <w:rPr>
          <w:rFonts w:ascii="Consolas" w:hAnsi="Consolas" w:cs="Consolas"/>
          <w:color w:val="800000"/>
          <w:sz w:val="19"/>
          <w:szCs w:val="19"/>
        </w:rPr>
        <w:t>script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CE3E0A" w:rsidRDefault="00CE3E0A" w:rsidP="00CE3E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script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src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..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/Scripts/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kendo.all.min.js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="text/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javascript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"&gt;&lt;/</w:t>
      </w:r>
      <w:r>
        <w:rPr>
          <w:rFonts w:ascii="Consolas" w:hAnsi="Consolas" w:cs="Consolas"/>
          <w:color w:val="800000"/>
          <w:sz w:val="19"/>
          <w:szCs w:val="19"/>
        </w:rPr>
        <w:t>script</w:t>
      </w:r>
      <w:r>
        <w:rPr>
          <w:rFonts w:ascii="Consolas" w:hAnsi="Consolas" w:cs="Consolas"/>
          <w:color w:val="0000FF"/>
          <w:sz w:val="19"/>
          <w:szCs w:val="19"/>
        </w:rPr>
        <w:t>&gt;</w:t>
      </w:r>
      <w:r>
        <w:rPr>
          <w:rFonts w:ascii="Consolas" w:hAnsi="Consolas" w:cs="Consolas"/>
          <w:sz w:val="19"/>
          <w:szCs w:val="19"/>
        </w:rPr>
        <w:t xml:space="preserve">        </w:t>
      </w:r>
    </w:p>
    <w:p w:rsidR="00CE3E0A" w:rsidRDefault="00CE3E0A" w:rsidP="00CE3E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script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src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..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/Scripts/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kendo.web.min.js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="text/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javascript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"&gt;&lt;/</w:t>
      </w:r>
      <w:r>
        <w:rPr>
          <w:rFonts w:ascii="Consolas" w:hAnsi="Consolas" w:cs="Consolas"/>
          <w:color w:val="800000"/>
          <w:sz w:val="19"/>
          <w:szCs w:val="19"/>
        </w:rPr>
        <w:t>script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CE3E0A" w:rsidRDefault="00CE3E0A" w:rsidP="00CE3E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head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CE3E0A" w:rsidRDefault="00CE3E0A" w:rsidP="00CE3E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gramStart"/>
      <w:r>
        <w:rPr>
          <w:rFonts w:ascii="Consolas" w:hAnsi="Consolas" w:cs="Consolas"/>
          <w:color w:val="800000"/>
          <w:sz w:val="19"/>
          <w:szCs w:val="19"/>
        </w:rPr>
        <w:t>body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CE3E0A" w:rsidRDefault="00CE3E0A" w:rsidP="00CE3E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id</w:t>
      </w:r>
      <w:r>
        <w:rPr>
          <w:rFonts w:ascii="Consolas" w:hAnsi="Consolas" w:cs="Consolas"/>
          <w:color w:val="0000FF"/>
          <w:sz w:val="19"/>
          <w:szCs w:val="19"/>
        </w:rPr>
        <w:t>="splitter"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style</w:t>
      </w:r>
      <w:r>
        <w:rPr>
          <w:rFonts w:ascii="Consolas" w:hAnsi="Consolas" w:cs="Consolas"/>
          <w:color w:val="0000FF"/>
          <w:sz w:val="19"/>
          <w:szCs w:val="19"/>
        </w:rPr>
        <w:t>="</w:t>
      </w:r>
      <w:r>
        <w:rPr>
          <w:rFonts w:ascii="Consolas" w:hAnsi="Consolas" w:cs="Consolas"/>
          <w:color w:val="FF0000"/>
          <w:sz w:val="19"/>
          <w:szCs w:val="19"/>
        </w:rPr>
        <w:t>width</w:t>
      </w:r>
      <w:r>
        <w:rPr>
          <w:rFonts w:ascii="Consolas" w:hAnsi="Consolas" w:cs="Consolas"/>
          <w:color w:val="0000FF"/>
          <w:sz w:val="19"/>
          <w:szCs w:val="19"/>
        </w:rPr>
        <w:t xml:space="preserve">: 100%; </w:t>
      </w:r>
      <w:r>
        <w:rPr>
          <w:rFonts w:ascii="Consolas" w:hAnsi="Consolas" w:cs="Consolas"/>
          <w:color w:val="FF0000"/>
          <w:sz w:val="19"/>
          <w:szCs w:val="19"/>
        </w:rPr>
        <w:t>height</w:t>
      </w:r>
      <w:r>
        <w:rPr>
          <w:rFonts w:ascii="Consolas" w:hAnsi="Consolas" w:cs="Consolas"/>
          <w:color w:val="0000FF"/>
          <w:sz w:val="19"/>
          <w:szCs w:val="19"/>
        </w:rPr>
        <w:t xml:space="preserve">: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100%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;"&gt;</w:t>
      </w:r>
    </w:p>
    <w:p w:rsidR="00CE3E0A" w:rsidRDefault="00CE3E0A" w:rsidP="00CE3E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id</w:t>
      </w:r>
      <w:r>
        <w:rPr>
          <w:rFonts w:ascii="Consolas" w:hAnsi="Consolas" w:cs="Consolas"/>
          <w:color w:val="0000FF"/>
          <w:sz w:val="19"/>
          <w:szCs w:val="19"/>
        </w:rPr>
        <w:t>="left-pane"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style</w:t>
      </w:r>
      <w:r>
        <w:rPr>
          <w:rFonts w:ascii="Consolas" w:hAnsi="Consolas" w:cs="Consolas"/>
          <w:color w:val="0000FF"/>
          <w:sz w:val="19"/>
          <w:szCs w:val="19"/>
        </w:rPr>
        <w:t>="</w:t>
      </w:r>
      <w:r>
        <w:rPr>
          <w:rFonts w:ascii="Consolas" w:hAnsi="Consolas" w:cs="Consolas"/>
          <w:color w:val="FF0000"/>
          <w:sz w:val="19"/>
          <w:szCs w:val="19"/>
        </w:rPr>
        <w:t>background-color</w:t>
      </w:r>
      <w:r>
        <w:rPr>
          <w:rFonts w:ascii="Consolas" w:hAnsi="Consolas" w:cs="Consolas"/>
          <w:color w:val="0000FF"/>
          <w:sz w:val="19"/>
          <w:szCs w:val="19"/>
        </w:rPr>
        <w:t>: #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FFFFFF;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"&gt;</w:t>
      </w:r>
    </w:p>
    <w:p w:rsidR="00CE3E0A" w:rsidRDefault="00CE3E0A" w:rsidP="00CE3E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Left Panel</w:t>
      </w:r>
    </w:p>
    <w:p w:rsidR="00CE3E0A" w:rsidRDefault="00CE3E0A" w:rsidP="00CE3E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CE3E0A" w:rsidRDefault="00CE3E0A" w:rsidP="00CE3E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id</w:t>
      </w:r>
      <w:r>
        <w:rPr>
          <w:rFonts w:ascii="Consolas" w:hAnsi="Consolas" w:cs="Consolas"/>
          <w:color w:val="0000FF"/>
          <w:sz w:val="19"/>
          <w:szCs w:val="19"/>
        </w:rPr>
        <w:t>="center-pane"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style</w:t>
      </w:r>
      <w:r>
        <w:rPr>
          <w:rFonts w:ascii="Consolas" w:hAnsi="Consolas" w:cs="Consolas"/>
          <w:color w:val="0000FF"/>
          <w:sz w:val="19"/>
          <w:szCs w:val="19"/>
        </w:rPr>
        <w:t>="</w:t>
      </w:r>
      <w:r>
        <w:rPr>
          <w:rFonts w:ascii="Consolas" w:hAnsi="Consolas" w:cs="Consolas"/>
          <w:color w:val="FF0000"/>
          <w:sz w:val="19"/>
          <w:szCs w:val="19"/>
        </w:rPr>
        <w:t>background-color</w:t>
      </w:r>
      <w:r>
        <w:rPr>
          <w:rFonts w:ascii="Consolas" w:hAnsi="Consolas" w:cs="Consolas"/>
          <w:color w:val="0000FF"/>
          <w:sz w:val="19"/>
          <w:szCs w:val="19"/>
        </w:rPr>
        <w:t>: #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FFFFFF;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"&gt;</w:t>
      </w:r>
    </w:p>
    <w:p w:rsidR="00CE3E0A" w:rsidRDefault="00CE3E0A" w:rsidP="00CE3E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Center Panel</w:t>
      </w:r>
    </w:p>
    <w:p w:rsidR="00CE3E0A" w:rsidRDefault="00CE3E0A" w:rsidP="00CE3E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CE3E0A" w:rsidRDefault="00CE3E0A" w:rsidP="00CE3E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id</w:t>
      </w:r>
      <w:r>
        <w:rPr>
          <w:rFonts w:ascii="Consolas" w:hAnsi="Consolas" w:cs="Consolas"/>
          <w:color w:val="0000FF"/>
          <w:sz w:val="19"/>
          <w:szCs w:val="19"/>
        </w:rPr>
        <w:t>="right-pane"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style</w:t>
      </w:r>
      <w:r>
        <w:rPr>
          <w:rFonts w:ascii="Consolas" w:hAnsi="Consolas" w:cs="Consolas"/>
          <w:color w:val="0000FF"/>
          <w:sz w:val="19"/>
          <w:szCs w:val="19"/>
        </w:rPr>
        <w:t>="</w:t>
      </w:r>
      <w:r>
        <w:rPr>
          <w:rFonts w:ascii="Consolas" w:hAnsi="Consolas" w:cs="Consolas"/>
          <w:color w:val="FF0000"/>
          <w:sz w:val="19"/>
          <w:szCs w:val="19"/>
        </w:rPr>
        <w:t>background-color</w:t>
      </w:r>
      <w:r>
        <w:rPr>
          <w:rFonts w:ascii="Consolas" w:hAnsi="Consolas" w:cs="Consolas"/>
          <w:color w:val="0000FF"/>
          <w:sz w:val="19"/>
          <w:szCs w:val="19"/>
        </w:rPr>
        <w:t>: #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FFFFFF;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"&gt;</w:t>
      </w:r>
    </w:p>
    <w:p w:rsidR="00CE3E0A" w:rsidRDefault="00CE3E0A" w:rsidP="00CE3E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Right Panel</w:t>
      </w:r>
    </w:p>
    <w:p w:rsidR="00CE3E0A" w:rsidRDefault="00CE3E0A" w:rsidP="00CE3E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CE3E0A" w:rsidRDefault="00CE3E0A" w:rsidP="00CE3E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CE3E0A" w:rsidRDefault="00CE3E0A" w:rsidP="00CE3E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body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CE3E0A" w:rsidRDefault="00CE3E0A" w:rsidP="00CE3E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script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="text/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javascript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"&gt;</w:t>
      </w:r>
    </w:p>
    <w:p w:rsidR="00CE3E0A" w:rsidRDefault="00CE3E0A" w:rsidP="00CE3E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$(document).</w:t>
      </w:r>
      <w:proofErr w:type="gramStart"/>
      <w:r>
        <w:rPr>
          <w:rFonts w:ascii="Consolas" w:hAnsi="Consolas" w:cs="Consolas"/>
          <w:sz w:val="19"/>
          <w:szCs w:val="19"/>
        </w:rPr>
        <w:t>ready(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function</w:t>
      </w:r>
      <w:r>
        <w:rPr>
          <w:rFonts w:ascii="Consolas" w:hAnsi="Consolas" w:cs="Consolas"/>
          <w:sz w:val="19"/>
          <w:szCs w:val="19"/>
        </w:rPr>
        <w:t xml:space="preserve"> () {</w:t>
      </w:r>
    </w:p>
    <w:p w:rsidR="00CE3E0A" w:rsidRDefault="00CE3E0A" w:rsidP="00CE3E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$(</w:t>
      </w:r>
      <w:r>
        <w:rPr>
          <w:rFonts w:ascii="Consolas" w:hAnsi="Consolas" w:cs="Consolas"/>
          <w:color w:val="800000"/>
          <w:sz w:val="19"/>
          <w:szCs w:val="19"/>
        </w:rPr>
        <w:t>"#splitter"</w:t>
      </w:r>
      <w:r>
        <w:rPr>
          <w:rFonts w:ascii="Consolas" w:hAnsi="Consolas" w:cs="Consolas"/>
          <w:sz w:val="19"/>
          <w:szCs w:val="19"/>
        </w:rPr>
        <w:t>).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kendoSplitter</w:t>
      </w:r>
      <w:proofErr w:type="spellEnd"/>
      <w:r>
        <w:rPr>
          <w:rFonts w:ascii="Consolas" w:hAnsi="Consolas" w:cs="Consolas"/>
          <w:sz w:val="19"/>
          <w:szCs w:val="19"/>
        </w:rPr>
        <w:t>({</w:t>
      </w:r>
      <w:proofErr w:type="gramEnd"/>
    </w:p>
    <w:p w:rsidR="00CE3E0A" w:rsidRDefault="00CE3E0A" w:rsidP="00CE3E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sz w:val="19"/>
          <w:szCs w:val="19"/>
        </w:rPr>
        <w:t>orientation</w:t>
      </w:r>
      <w:proofErr w:type="gramEnd"/>
      <w:r>
        <w:rPr>
          <w:rFonts w:ascii="Consolas" w:hAnsi="Consolas" w:cs="Consolas"/>
          <w:sz w:val="19"/>
          <w:szCs w:val="19"/>
        </w:rPr>
        <w:t xml:space="preserve">: </w:t>
      </w:r>
      <w:r>
        <w:rPr>
          <w:rFonts w:ascii="Consolas" w:hAnsi="Consolas" w:cs="Consolas"/>
          <w:color w:val="800000"/>
          <w:sz w:val="19"/>
          <w:szCs w:val="19"/>
        </w:rPr>
        <w:t>"horizontal"</w:t>
      </w:r>
      <w:r>
        <w:rPr>
          <w:rFonts w:ascii="Consolas" w:hAnsi="Consolas" w:cs="Consolas"/>
          <w:sz w:val="19"/>
          <w:szCs w:val="19"/>
        </w:rPr>
        <w:t>,</w:t>
      </w:r>
    </w:p>
    <w:p w:rsidR="00CE3E0A" w:rsidRDefault="00CE3E0A" w:rsidP="00CE3E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sz w:val="19"/>
          <w:szCs w:val="19"/>
        </w:rPr>
        <w:t>panes</w:t>
      </w:r>
      <w:proofErr w:type="gramEnd"/>
      <w:r>
        <w:rPr>
          <w:rFonts w:ascii="Consolas" w:hAnsi="Consolas" w:cs="Consolas"/>
          <w:sz w:val="19"/>
          <w:szCs w:val="19"/>
        </w:rPr>
        <w:t>: [</w:t>
      </w:r>
    </w:p>
    <w:p w:rsidR="00CE3E0A" w:rsidRDefault="00CE3E0A" w:rsidP="00CE3E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sz w:val="19"/>
          <w:szCs w:val="19"/>
        </w:rPr>
        <w:t>{ collapsible</w:t>
      </w:r>
      <w:proofErr w:type="gramEnd"/>
      <w:r>
        <w:rPr>
          <w:rFonts w:ascii="Consolas" w:hAnsi="Consolas" w:cs="Consolas"/>
          <w:sz w:val="19"/>
          <w:szCs w:val="19"/>
        </w:rPr>
        <w:t xml:space="preserve">: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sz w:val="19"/>
          <w:szCs w:val="19"/>
        </w:rPr>
        <w:t xml:space="preserve">, resizable: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sz w:val="19"/>
          <w:szCs w:val="19"/>
        </w:rPr>
        <w:t xml:space="preserve">, size: </w:t>
      </w:r>
      <w:r>
        <w:rPr>
          <w:rFonts w:ascii="Consolas" w:hAnsi="Consolas" w:cs="Consolas"/>
          <w:color w:val="800000"/>
          <w:sz w:val="19"/>
          <w:szCs w:val="19"/>
        </w:rPr>
        <w:t>"30%"</w:t>
      </w:r>
      <w:r>
        <w:rPr>
          <w:rFonts w:ascii="Consolas" w:hAnsi="Consolas" w:cs="Consolas"/>
          <w:sz w:val="19"/>
          <w:szCs w:val="19"/>
        </w:rPr>
        <w:t xml:space="preserve">, min: </w:t>
      </w:r>
      <w:r>
        <w:rPr>
          <w:rFonts w:ascii="Consolas" w:hAnsi="Consolas" w:cs="Consolas"/>
          <w:color w:val="800000"/>
          <w:sz w:val="19"/>
          <w:szCs w:val="19"/>
        </w:rPr>
        <w:t>"150px"</w:t>
      </w:r>
      <w:r>
        <w:rPr>
          <w:rFonts w:ascii="Consolas" w:hAnsi="Consolas" w:cs="Consolas"/>
          <w:sz w:val="19"/>
          <w:szCs w:val="19"/>
        </w:rPr>
        <w:t xml:space="preserve"> },</w:t>
      </w:r>
    </w:p>
    <w:p w:rsidR="00CE3E0A" w:rsidRDefault="00CE3E0A" w:rsidP="00CE3E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sz w:val="19"/>
          <w:szCs w:val="19"/>
        </w:rPr>
        <w:t>{ collapsible</w:t>
      </w:r>
      <w:proofErr w:type="gramEnd"/>
      <w:r>
        <w:rPr>
          <w:rFonts w:ascii="Consolas" w:hAnsi="Consolas" w:cs="Consolas"/>
          <w:sz w:val="19"/>
          <w:szCs w:val="19"/>
        </w:rPr>
        <w:t xml:space="preserve">: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sz w:val="19"/>
          <w:szCs w:val="19"/>
        </w:rPr>
        <w:t xml:space="preserve">, resizable: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sz w:val="19"/>
          <w:szCs w:val="19"/>
        </w:rPr>
        <w:t xml:space="preserve">, size: </w:t>
      </w:r>
      <w:r>
        <w:rPr>
          <w:rFonts w:ascii="Consolas" w:hAnsi="Consolas" w:cs="Consolas"/>
          <w:color w:val="800000"/>
          <w:sz w:val="19"/>
          <w:szCs w:val="19"/>
        </w:rPr>
        <w:t>"auto"</w:t>
      </w:r>
      <w:r>
        <w:rPr>
          <w:rFonts w:ascii="Consolas" w:hAnsi="Consolas" w:cs="Consolas"/>
          <w:sz w:val="19"/>
          <w:szCs w:val="19"/>
        </w:rPr>
        <w:t xml:space="preserve">, min: </w:t>
      </w:r>
      <w:r>
        <w:rPr>
          <w:rFonts w:ascii="Consolas" w:hAnsi="Consolas" w:cs="Consolas"/>
          <w:color w:val="800000"/>
          <w:sz w:val="19"/>
          <w:szCs w:val="19"/>
        </w:rPr>
        <w:t>"150px"</w:t>
      </w:r>
      <w:r>
        <w:rPr>
          <w:rFonts w:ascii="Consolas" w:hAnsi="Consolas" w:cs="Consolas"/>
          <w:sz w:val="19"/>
          <w:szCs w:val="19"/>
        </w:rPr>
        <w:t xml:space="preserve"> },</w:t>
      </w:r>
    </w:p>
    <w:p w:rsidR="00CE3E0A" w:rsidRDefault="00CE3E0A" w:rsidP="00CE3E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sz w:val="19"/>
          <w:szCs w:val="19"/>
        </w:rPr>
        <w:t>{ collapsible</w:t>
      </w:r>
      <w:proofErr w:type="gramEnd"/>
      <w:r>
        <w:rPr>
          <w:rFonts w:ascii="Consolas" w:hAnsi="Consolas" w:cs="Consolas"/>
          <w:sz w:val="19"/>
          <w:szCs w:val="19"/>
        </w:rPr>
        <w:t xml:space="preserve">: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sz w:val="19"/>
          <w:szCs w:val="19"/>
        </w:rPr>
        <w:t xml:space="preserve">, resizable: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sz w:val="19"/>
          <w:szCs w:val="19"/>
        </w:rPr>
        <w:t xml:space="preserve">, size: </w:t>
      </w:r>
      <w:r>
        <w:rPr>
          <w:rFonts w:ascii="Consolas" w:hAnsi="Consolas" w:cs="Consolas"/>
          <w:color w:val="800000"/>
          <w:sz w:val="19"/>
          <w:szCs w:val="19"/>
        </w:rPr>
        <w:t>"400px"</w:t>
      </w:r>
      <w:r>
        <w:rPr>
          <w:rFonts w:ascii="Consolas" w:hAnsi="Consolas" w:cs="Consolas"/>
          <w:sz w:val="19"/>
          <w:szCs w:val="19"/>
        </w:rPr>
        <w:t xml:space="preserve">, min: </w:t>
      </w:r>
      <w:r>
        <w:rPr>
          <w:rFonts w:ascii="Consolas" w:hAnsi="Consolas" w:cs="Consolas"/>
          <w:color w:val="800000"/>
          <w:sz w:val="19"/>
          <w:szCs w:val="19"/>
        </w:rPr>
        <w:t>"400px"</w:t>
      </w:r>
      <w:r>
        <w:rPr>
          <w:rFonts w:ascii="Consolas" w:hAnsi="Consolas" w:cs="Consolas"/>
          <w:sz w:val="19"/>
          <w:szCs w:val="19"/>
        </w:rPr>
        <w:t xml:space="preserve"> }</w:t>
      </w:r>
    </w:p>
    <w:p w:rsidR="00CE3E0A" w:rsidRDefault="00CE3E0A" w:rsidP="00CE3E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]</w:t>
      </w:r>
    </w:p>
    <w:p w:rsidR="00CE3E0A" w:rsidRDefault="00CE3E0A" w:rsidP="00CE3E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});</w:t>
      </w:r>
    </w:p>
    <w:p w:rsidR="00CE3E0A" w:rsidRDefault="00CE3E0A" w:rsidP="00CE3E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CE3E0A" w:rsidRDefault="00CE3E0A" w:rsidP="00CE3E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function</w:t>
      </w:r>
      <w:proofErr w:type="gram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triggerResize</w:t>
      </w:r>
      <w:proofErr w:type="spellEnd"/>
      <w:r>
        <w:rPr>
          <w:rFonts w:ascii="Consolas" w:hAnsi="Consolas" w:cs="Consolas"/>
          <w:sz w:val="19"/>
          <w:szCs w:val="19"/>
        </w:rPr>
        <w:t>() {</w:t>
      </w:r>
    </w:p>
    <w:p w:rsidR="00CE3E0A" w:rsidRDefault="00CE3E0A" w:rsidP="00CE3E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$(</w:t>
      </w:r>
      <w:r>
        <w:rPr>
          <w:rFonts w:ascii="Consolas" w:hAnsi="Consolas" w:cs="Consolas"/>
          <w:color w:val="800000"/>
          <w:sz w:val="19"/>
          <w:szCs w:val="19"/>
        </w:rPr>
        <w:t>"#splitter"</w:t>
      </w:r>
      <w:r>
        <w:rPr>
          <w:rFonts w:ascii="Consolas" w:hAnsi="Consolas" w:cs="Consolas"/>
          <w:sz w:val="19"/>
          <w:szCs w:val="19"/>
        </w:rPr>
        <w:t>).</w:t>
      </w:r>
      <w:proofErr w:type="gramStart"/>
      <w:r>
        <w:rPr>
          <w:rFonts w:ascii="Consolas" w:hAnsi="Consolas" w:cs="Consolas"/>
          <w:sz w:val="19"/>
          <w:szCs w:val="19"/>
        </w:rPr>
        <w:t>data(</w:t>
      </w:r>
      <w:proofErr w:type="gramEnd"/>
      <w:r>
        <w:rPr>
          <w:rFonts w:ascii="Consolas" w:hAnsi="Consolas" w:cs="Consolas"/>
          <w:color w:val="8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kendoSplitter</w:t>
      </w:r>
      <w:proofErr w:type="spellEnd"/>
      <w:r>
        <w:rPr>
          <w:rFonts w:ascii="Consolas" w:hAnsi="Consolas" w:cs="Consolas"/>
          <w:color w:val="800000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>).trigger(</w:t>
      </w:r>
      <w:r>
        <w:rPr>
          <w:rFonts w:ascii="Consolas" w:hAnsi="Consolas" w:cs="Consolas"/>
          <w:color w:val="800000"/>
          <w:sz w:val="19"/>
          <w:szCs w:val="19"/>
        </w:rPr>
        <w:t>"resize"</w:t>
      </w:r>
      <w:r>
        <w:rPr>
          <w:rFonts w:ascii="Consolas" w:hAnsi="Consolas" w:cs="Consolas"/>
          <w:sz w:val="19"/>
          <w:szCs w:val="19"/>
        </w:rPr>
        <w:t>);</w:t>
      </w:r>
    </w:p>
    <w:p w:rsidR="00CE3E0A" w:rsidRDefault="00CE3E0A" w:rsidP="00CE3E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CE3E0A" w:rsidRDefault="00CE3E0A" w:rsidP="00CE3E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CE3E0A" w:rsidRDefault="00CE3E0A" w:rsidP="00CE3E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$(window).</w:t>
      </w:r>
      <w:proofErr w:type="gramStart"/>
      <w:r>
        <w:rPr>
          <w:rFonts w:ascii="Consolas" w:hAnsi="Consolas" w:cs="Consolas"/>
          <w:sz w:val="19"/>
          <w:szCs w:val="19"/>
        </w:rPr>
        <w:t>resize(</w:t>
      </w:r>
      <w:proofErr w:type="spellStart"/>
      <w:proofErr w:type="gramEnd"/>
      <w:r>
        <w:rPr>
          <w:rFonts w:ascii="Consolas" w:hAnsi="Consolas" w:cs="Consolas"/>
          <w:sz w:val="19"/>
          <w:szCs w:val="19"/>
        </w:rPr>
        <w:t>triggerResize</w:t>
      </w:r>
      <w:proofErr w:type="spellEnd"/>
      <w:r>
        <w:rPr>
          <w:rFonts w:ascii="Consolas" w:hAnsi="Consolas" w:cs="Consolas"/>
          <w:sz w:val="19"/>
          <w:szCs w:val="19"/>
        </w:rPr>
        <w:t>);</w:t>
      </w:r>
    </w:p>
    <w:p w:rsidR="00CE3E0A" w:rsidRDefault="00CE3E0A" w:rsidP="00CE3E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CE3E0A" w:rsidRDefault="00CE3E0A" w:rsidP="00CE3E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});</w:t>
      </w:r>
    </w:p>
    <w:p w:rsidR="00CE3E0A" w:rsidRDefault="00CE3E0A" w:rsidP="00CE3E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script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CE3E0A" w:rsidRDefault="00CE3E0A" w:rsidP="00CE3E0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html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CE3E0A" w:rsidRDefault="00CE3E0A" w:rsidP="00CE3E0A"/>
    <w:p w:rsidR="00CE3E0A" w:rsidRDefault="00CE3E0A">
      <w:r>
        <w:br w:type="page"/>
      </w:r>
    </w:p>
    <w:p w:rsidR="00996027" w:rsidRDefault="00CE3E0A" w:rsidP="00CE3E0A">
      <w:pPr>
        <w:pStyle w:val="ListParagraph"/>
        <w:numPr>
          <w:ilvl w:val="0"/>
          <w:numId w:val="1"/>
        </w:numPr>
      </w:pPr>
      <w:r>
        <w:lastRenderedPageBreak/>
        <w:t>Screen Shot</w:t>
      </w:r>
    </w:p>
    <w:p w:rsidR="00CE3E0A" w:rsidRDefault="00CE3E0A" w:rsidP="00CE3E0A">
      <w:pPr>
        <w:pStyle w:val="ListParagraph"/>
      </w:pPr>
      <w:r>
        <w:rPr>
          <w:noProof/>
        </w:rPr>
        <w:drawing>
          <wp:inline distT="0" distB="0" distL="0" distR="0">
            <wp:extent cx="5943600" cy="3075748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0757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3E0A" w:rsidRDefault="00CE3E0A" w:rsidP="00CE3E0A">
      <w:pPr>
        <w:pStyle w:val="ListParagraph"/>
      </w:pPr>
    </w:p>
    <w:p w:rsidR="00CE3E0A" w:rsidRDefault="00CE3E0A" w:rsidP="00CE3E0A">
      <w:pPr>
        <w:pStyle w:val="ListParagraph"/>
        <w:numPr>
          <w:ilvl w:val="0"/>
          <w:numId w:val="1"/>
        </w:numPr>
      </w:pPr>
      <w:r w:rsidRPr="00CE3E0A">
        <w:rPr>
          <w:b/>
        </w:rPr>
        <w:t>First Issue</w:t>
      </w:r>
      <w:r>
        <w:t>:</w:t>
      </w:r>
    </w:p>
    <w:p w:rsidR="00CE3E0A" w:rsidRDefault="00CE3E0A" w:rsidP="00CE3E0A">
      <w:pPr>
        <w:pStyle w:val="ListParagraph"/>
      </w:pPr>
      <w:r>
        <w:t>When I am changing values</w:t>
      </w:r>
    </w:p>
    <w:p w:rsidR="00CE3E0A" w:rsidRDefault="00CE3E0A" w:rsidP="00CE3E0A">
      <w:pPr>
        <w:pStyle w:val="ListParagraph"/>
      </w:pPr>
      <w:r>
        <w:t xml:space="preserve">From </w:t>
      </w:r>
      <w:r w:rsidRPr="00CE3E0A">
        <w:rPr>
          <w:rFonts w:ascii="Consolas" w:hAnsi="Consolas" w:cs="Consolas"/>
          <w:color w:val="0000FF"/>
          <w:sz w:val="19"/>
          <w:szCs w:val="19"/>
        </w:rPr>
        <w:t>&lt;</w:t>
      </w:r>
      <w:r w:rsidRPr="00CE3E0A">
        <w:rPr>
          <w:rFonts w:ascii="Consolas" w:hAnsi="Consolas" w:cs="Consolas"/>
          <w:color w:val="800000"/>
          <w:sz w:val="19"/>
          <w:szCs w:val="19"/>
        </w:rPr>
        <w:t>div</w:t>
      </w:r>
      <w:r w:rsidRPr="00CE3E0A">
        <w:rPr>
          <w:rFonts w:ascii="Consolas" w:hAnsi="Consolas" w:cs="Consolas"/>
          <w:sz w:val="19"/>
          <w:szCs w:val="19"/>
        </w:rPr>
        <w:t xml:space="preserve"> </w:t>
      </w:r>
      <w:r w:rsidRPr="00CE3E0A">
        <w:rPr>
          <w:rFonts w:ascii="Consolas" w:hAnsi="Consolas" w:cs="Consolas"/>
          <w:color w:val="FF0000"/>
          <w:sz w:val="19"/>
          <w:szCs w:val="19"/>
        </w:rPr>
        <w:t>id</w:t>
      </w:r>
      <w:r w:rsidRPr="00CE3E0A">
        <w:rPr>
          <w:rFonts w:ascii="Consolas" w:hAnsi="Consolas" w:cs="Consolas"/>
          <w:color w:val="0000FF"/>
          <w:sz w:val="19"/>
          <w:szCs w:val="19"/>
        </w:rPr>
        <w:t>="splitter"</w:t>
      </w:r>
      <w:r w:rsidRPr="00CE3E0A">
        <w:rPr>
          <w:rFonts w:ascii="Consolas" w:hAnsi="Consolas" w:cs="Consolas"/>
          <w:sz w:val="19"/>
          <w:szCs w:val="19"/>
        </w:rPr>
        <w:t xml:space="preserve"> </w:t>
      </w:r>
      <w:r w:rsidRPr="00CE3E0A">
        <w:rPr>
          <w:rFonts w:ascii="Consolas" w:hAnsi="Consolas" w:cs="Consolas"/>
          <w:color w:val="FF0000"/>
          <w:sz w:val="19"/>
          <w:szCs w:val="19"/>
        </w:rPr>
        <w:t>style</w:t>
      </w:r>
      <w:r w:rsidRPr="00CE3E0A">
        <w:rPr>
          <w:rFonts w:ascii="Consolas" w:hAnsi="Consolas" w:cs="Consolas"/>
          <w:color w:val="0000FF"/>
          <w:sz w:val="19"/>
          <w:szCs w:val="19"/>
        </w:rPr>
        <w:t>="</w:t>
      </w:r>
      <w:r w:rsidRPr="00CE3E0A">
        <w:rPr>
          <w:rFonts w:ascii="Consolas" w:hAnsi="Consolas" w:cs="Consolas"/>
          <w:color w:val="FF0000"/>
          <w:sz w:val="19"/>
          <w:szCs w:val="19"/>
        </w:rPr>
        <w:t>width</w:t>
      </w:r>
      <w:r w:rsidRPr="00CE3E0A">
        <w:rPr>
          <w:rFonts w:ascii="Consolas" w:hAnsi="Consolas" w:cs="Consolas"/>
          <w:color w:val="0000FF"/>
          <w:sz w:val="19"/>
          <w:szCs w:val="19"/>
        </w:rPr>
        <w:t xml:space="preserve">: 100%; </w:t>
      </w:r>
      <w:r w:rsidRPr="00CE3E0A">
        <w:rPr>
          <w:rFonts w:ascii="Consolas" w:hAnsi="Consolas" w:cs="Consolas"/>
          <w:color w:val="FF0000"/>
          <w:sz w:val="19"/>
          <w:szCs w:val="19"/>
        </w:rPr>
        <w:t>height</w:t>
      </w:r>
      <w:r w:rsidRPr="00CE3E0A">
        <w:rPr>
          <w:rFonts w:ascii="Consolas" w:hAnsi="Consolas" w:cs="Consolas"/>
          <w:color w:val="0000FF"/>
          <w:sz w:val="19"/>
          <w:szCs w:val="19"/>
        </w:rPr>
        <w:t xml:space="preserve">: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300px</w:t>
      </w:r>
      <w:r w:rsidRPr="00CE3E0A">
        <w:rPr>
          <w:rFonts w:ascii="Consolas" w:hAnsi="Consolas" w:cs="Consolas"/>
          <w:color w:val="0000FF"/>
          <w:sz w:val="19"/>
          <w:szCs w:val="19"/>
        </w:rPr>
        <w:t>;</w:t>
      </w:r>
      <w:proofErr w:type="gramEnd"/>
      <w:r w:rsidRPr="00CE3E0A">
        <w:rPr>
          <w:rFonts w:ascii="Consolas" w:hAnsi="Consolas" w:cs="Consolas"/>
          <w:color w:val="0000FF"/>
          <w:sz w:val="19"/>
          <w:szCs w:val="19"/>
        </w:rPr>
        <w:t>"&gt;</w:t>
      </w:r>
    </w:p>
    <w:p w:rsidR="00CE3E0A" w:rsidRDefault="00CE3E0A" w:rsidP="00CE3E0A">
      <w:pPr>
        <w:pStyle w:val="ListParagraph"/>
      </w:pPr>
      <w:r>
        <w:t xml:space="preserve">To </w:t>
      </w:r>
      <w:r w:rsidRPr="00CE3E0A">
        <w:rPr>
          <w:rFonts w:ascii="Consolas" w:hAnsi="Consolas" w:cs="Consolas"/>
          <w:color w:val="0000FF"/>
          <w:sz w:val="19"/>
          <w:szCs w:val="19"/>
        </w:rPr>
        <w:t>&lt;</w:t>
      </w:r>
      <w:r w:rsidRPr="00CE3E0A">
        <w:rPr>
          <w:rFonts w:ascii="Consolas" w:hAnsi="Consolas" w:cs="Consolas"/>
          <w:color w:val="800000"/>
          <w:sz w:val="19"/>
          <w:szCs w:val="19"/>
        </w:rPr>
        <w:t>div</w:t>
      </w:r>
      <w:r w:rsidRPr="00CE3E0A">
        <w:rPr>
          <w:rFonts w:ascii="Consolas" w:hAnsi="Consolas" w:cs="Consolas"/>
          <w:sz w:val="19"/>
          <w:szCs w:val="19"/>
        </w:rPr>
        <w:t xml:space="preserve"> </w:t>
      </w:r>
      <w:r w:rsidRPr="00CE3E0A">
        <w:rPr>
          <w:rFonts w:ascii="Consolas" w:hAnsi="Consolas" w:cs="Consolas"/>
          <w:color w:val="FF0000"/>
          <w:sz w:val="19"/>
          <w:szCs w:val="19"/>
        </w:rPr>
        <w:t>id</w:t>
      </w:r>
      <w:r w:rsidRPr="00CE3E0A">
        <w:rPr>
          <w:rFonts w:ascii="Consolas" w:hAnsi="Consolas" w:cs="Consolas"/>
          <w:color w:val="0000FF"/>
          <w:sz w:val="19"/>
          <w:szCs w:val="19"/>
        </w:rPr>
        <w:t>="splitter"</w:t>
      </w:r>
      <w:r w:rsidRPr="00CE3E0A">
        <w:rPr>
          <w:rFonts w:ascii="Consolas" w:hAnsi="Consolas" w:cs="Consolas"/>
          <w:sz w:val="19"/>
          <w:szCs w:val="19"/>
        </w:rPr>
        <w:t xml:space="preserve"> </w:t>
      </w:r>
      <w:r w:rsidRPr="00CE3E0A">
        <w:rPr>
          <w:rFonts w:ascii="Consolas" w:hAnsi="Consolas" w:cs="Consolas"/>
          <w:color w:val="FF0000"/>
          <w:sz w:val="19"/>
          <w:szCs w:val="19"/>
        </w:rPr>
        <w:t>style</w:t>
      </w:r>
      <w:r w:rsidRPr="00CE3E0A">
        <w:rPr>
          <w:rFonts w:ascii="Consolas" w:hAnsi="Consolas" w:cs="Consolas"/>
          <w:color w:val="0000FF"/>
          <w:sz w:val="19"/>
          <w:szCs w:val="19"/>
        </w:rPr>
        <w:t>="</w:t>
      </w:r>
      <w:r w:rsidRPr="00CE3E0A">
        <w:rPr>
          <w:rFonts w:ascii="Consolas" w:hAnsi="Consolas" w:cs="Consolas"/>
          <w:color w:val="FF0000"/>
          <w:sz w:val="19"/>
          <w:szCs w:val="19"/>
        </w:rPr>
        <w:t>width</w:t>
      </w:r>
      <w:r w:rsidRPr="00CE3E0A">
        <w:rPr>
          <w:rFonts w:ascii="Consolas" w:hAnsi="Consolas" w:cs="Consolas"/>
          <w:color w:val="0000FF"/>
          <w:sz w:val="19"/>
          <w:szCs w:val="19"/>
        </w:rPr>
        <w:t xml:space="preserve">: 100%; </w:t>
      </w:r>
      <w:r w:rsidRPr="00CE3E0A">
        <w:rPr>
          <w:rFonts w:ascii="Consolas" w:hAnsi="Consolas" w:cs="Consolas"/>
          <w:color w:val="FF0000"/>
          <w:sz w:val="19"/>
          <w:szCs w:val="19"/>
        </w:rPr>
        <w:t>height</w:t>
      </w:r>
      <w:r w:rsidRPr="00CE3E0A">
        <w:rPr>
          <w:rFonts w:ascii="Consolas" w:hAnsi="Consolas" w:cs="Consolas"/>
          <w:color w:val="0000FF"/>
          <w:sz w:val="19"/>
          <w:szCs w:val="19"/>
        </w:rPr>
        <w:t xml:space="preserve">: </w:t>
      </w:r>
      <w:proofErr w:type="gramStart"/>
      <w:r w:rsidRPr="00CE3E0A">
        <w:rPr>
          <w:rFonts w:ascii="Consolas" w:hAnsi="Consolas" w:cs="Consolas"/>
          <w:color w:val="0000FF"/>
          <w:sz w:val="19"/>
          <w:szCs w:val="19"/>
        </w:rPr>
        <w:t>100%</w:t>
      </w:r>
      <w:proofErr w:type="gramEnd"/>
      <w:r w:rsidRPr="00CE3E0A">
        <w:rPr>
          <w:rFonts w:ascii="Consolas" w:hAnsi="Consolas" w:cs="Consolas"/>
          <w:color w:val="0000FF"/>
          <w:sz w:val="19"/>
          <w:szCs w:val="19"/>
        </w:rPr>
        <w:t>;"&gt;</w:t>
      </w:r>
    </w:p>
    <w:p w:rsidR="00CE3E0A" w:rsidRDefault="00CE3E0A" w:rsidP="00CE3E0A">
      <w:pPr>
        <w:pStyle w:val="ListParagraph"/>
      </w:pPr>
    </w:p>
    <w:p w:rsidR="00CE3E0A" w:rsidRDefault="00CE3E0A" w:rsidP="00CE3E0A">
      <w:pPr>
        <w:pStyle w:val="ListParagraph"/>
      </w:pPr>
      <w:r>
        <w:rPr>
          <w:noProof/>
        </w:rPr>
        <w:drawing>
          <wp:inline distT="0" distB="0" distL="0" distR="0">
            <wp:extent cx="5943600" cy="3075748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0757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3E0A" w:rsidRDefault="00CE3E0A">
      <w:r>
        <w:br w:type="page"/>
      </w:r>
    </w:p>
    <w:p w:rsidR="00CE3E0A" w:rsidRDefault="00CE3E0A" w:rsidP="00CE3E0A">
      <w:pPr>
        <w:pStyle w:val="ListParagraph"/>
        <w:numPr>
          <w:ilvl w:val="0"/>
          <w:numId w:val="1"/>
        </w:numPr>
      </w:pPr>
      <w:r w:rsidRPr="002D2BD9">
        <w:rPr>
          <w:b/>
        </w:rPr>
        <w:lastRenderedPageBreak/>
        <w:t>Second Issues</w:t>
      </w:r>
      <w:r>
        <w:t>:</w:t>
      </w:r>
    </w:p>
    <w:p w:rsidR="00CE3E0A" w:rsidRDefault="00CE3E0A" w:rsidP="00CE3E0A">
      <w:pPr>
        <w:pStyle w:val="ListParagraph"/>
      </w:pPr>
      <w:r>
        <w:t xml:space="preserve">Click left “resizable” bar and do not drag. Just release the mouse button. It will freeze the window permanently. There is no option to get the </w:t>
      </w:r>
      <w:r w:rsidR="002D2BD9">
        <w:t>panel back.</w:t>
      </w:r>
    </w:p>
    <w:p w:rsidR="002D2BD9" w:rsidRDefault="002D2BD9" w:rsidP="00CE3E0A">
      <w:pPr>
        <w:pStyle w:val="ListParagraph"/>
      </w:pPr>
    </w:p>
    <w:p w:rsidR="002D2BD9" w:rsidRDefault="002D2BD9" w:rsidP="00CE3E0A">
      <w:pPr>
        <w:pStyle w:val="ListParagraph"/>
      </w:pPr>
      <w:r>
        <w:t>Finally I refreshed the page.</w:t>
      </w:r>
    </w:p>
    <w:p w:rsidR="00CE3E0A" w:rsidRDefault="00CE3E0A" w:rsidP="00CE3E0A">
      <w:pPr>
        <w:pStyle w:val="ListParagraph"/>
      </w:pPr>
      <w:r>
        <w:rPr>
          <w:noProof/>
        </w:rPr>
        <w:drawing>
          <wp:inline distT="0" distB="0" distL="0" distR="0">
            <wp:extent cx="5943600" cy="3075748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0757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3E0A" w:rsidRDefault="00CE3E0A" w:rsidP="00CE3E0A">
      <w:pPr>
        <w:pStyle w:val="ListParagraph"/>
      </w:pPr>
    </w:p>
    <w:p w:rsidR="00CE3E0A" w:rsidRDefault="00CE3E0A" w:rsidP="00CE3E0A">
      <w:pPr>
        <w:pStyle w:val="ListParagraph"/>
      </w:pPr>
    </w:p>
    <w:p w:rsidR="00CE3E0A" w:rsidRDefault="002D2BD9" w:rsidP="00CE3E0A">
      <w:pPr>
        <w:pStyle w:val="ListParagraph"/>
        <w:numPr>
          <w:ilvl w:val="0"/>
          <w:numId w:val="1"/>
        </w:numPr>
      </w:pPr>
      <w:r>
        <w:t>Third Issue:</w:t>
      </w:r>
    </w:p>
    <w:p w:rsidR="002D2BD9" w:rsidRDefault="002D2BD9" w:rsidP="002D2BD9">
      <w:pPr>
        <w:pStyle w:val="ListParagraph"/>
      </w:pPr>
      <w:r>
        <w:t>I cannot use both “collapsible” and “resizable” together.</w:t>
      </w:r>
    </w:p>
    <w:p w:rsidR="002D2BD9" w:rsidRDefault="002D2BD9" w:rsidP="002D2BD9">
      <w:pPr>
        <w:pStyle w:val="ListParagraph"/>
      </w:pPr>
    </w:p>
    <w:p w:rsidR="002D2BD9" w:rsidRDefault="002D2BD9" w:rsidP="002D2BD9">
      <w:pPr>
        <w:pStyle w:val="ListParagraph"/>
      </w:pPr>
      <w:r>
        <w:rPr>
          <w:noProof/>
        </w:rPr>
        <w:drawing>
          <wp:inline distT="0" distB="0" distL="0" distR="0">
            <wp:extent cx="5943600" cy="2687470"/>
            <wp:effectExtent l="1905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687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D2BD9" w:rsidSect="009960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E502FE"/>
    <w:multiLevelType w:val="hybridMultilevel"/>
    <w:tmpl w:val="149624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characterSpacingControl w:val="doNotCompress"/>
  <w:compat/>
  <w:rsids>
    <w:rsidRoot w:val="00CE3E0A"/>
    <w:rsid w:val="002D2BD9"/>
    <w:rsid w:val="00996027"/>
    <w:rsid w:val="00CE3E0A"/>
    <w:rsid w:val="00DD4271"/>
    <w:rsid w:val="00E9453E"/>
    <w:rsid w:val="00F76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60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3E0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E3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3E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Rana Shankar Ghosh</dc:creator>
  <cp:lastModifiedBy>Rana Shankar Ghosh</cp:lastModifiedBy>
  <cp:revision>1</cp:revision>
  <dcterms:created xsi:type="dcterms:W3CDTF">2013-01-14T17:27:00Z</dcterms:created>
  <dcterms:modified xsi:type="dcterms:W3CDTF">2013-01-14T17:42:00Z</dcterms:modified>
</cp:coreProperties>
</file>